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FD5" w:rsidRPr="000923D9" w:rsidRDefault="00695FD5" w:rsidP="00695FD5">
      <w:pPr>
        <w:pStyle w:val="a3"/>
        <w:rPr>
          <w:rStyle w:val="FontStyle17"/>
          <w:b/>
          <w:sz w:val="24"/>
          <w:szCs w:val="28"/>
        </w:rPr>
      </w:pPr>
      <w:r w:rsidRPr="000923D9">
        <w:rPr>
          <w:rStyle w:val="FontStyle17"/>
          <w:b/>
          <w:spacing w:val="40"/>
          <w:sz w:val="24"/>
          <w:szCs w:val="28"/>
        </w:rPr>
        <w:t>Урок</w:t>
      </w:r>
      <w:r w:rsidRPr="000923D9">
        <w:rPr>
          <w:rStyle w:val="FontStyle17"/>
          <w:b/>
          <w:sz w:val="24"/>
          <w:szCs w:val="28"/>
        </w:rPr>
        <w:t xml:space="preserve"> 2. Язык, речь, общение. Ситуация общения</w:t>
      </w:r>
    </w:p>
    <w:p w:rsidR="00695FD5" w:rsidRPr="000923D9" w:rsidRDefault="00695FD5" w:rsidP="00695FD5">
      <w:pPr>
        <w:pStyle w:val="a3"/>
        <w:rPr>
          <w:rStyle w:val="FontStyle24"/>
          <w:sz w:val="24"/>
          <w:szCs w:val="28"/>
        </w:rPr>
      </w:pPr>
      <w:r w:rsidRPr="000923D9">
        <w:rPr>
          <w:rStyle w:val="FontStyle26"/>
          <w:sz w:val="24"/>
          <w:szCs w:val="28"/>
        </w:rPr>
        <w:t xml:space="preserve">Цели: </w:t>
      </w:r>
      <w:r w:rsidRPr="000923D9">
        <w:rPr>
          <w:rStyle w:val="FontStyle24"/>
          <w:sz w:val="24"/>
          <w:szCs w:val="28"/>
        </w:rPr>
        <w:t>формировать представления о важности общения в жиз</w:t>
      </w:r>
      <w:r w:rsidRPr="000923D9">
        <w:rPr>
          <w:rStyle w:val="FontStyle24"/>
          <w:sz w:val="24"/>
          <w:szCs w:val="28"/>
        </w:rPr>
        <w:softHyphen/>
        <w:t>ни человека, о роли языка в общении; показать необходимость учитывать при общении компоненты речевой ситуации.</w:t>
      </w:r>
    </w:p>
    <w:p w:rsidR="00695FD5" w:rsidRPr="000923D9" w:rsidRDefault="00695FD5" w:rsidP="00695FD5">
      <w:pPr>
        <w:pStyle w:val="a3"/>
        <w:rPr>
          <w:rStyle w:val="FontStyle24"/>
          <w:sz w:val="24"/>
          <w:szCs w:val="28"/>
        </w:rPr>
      </w:pPr>
      <w:r w:rsidRPr="000923D9">
        <w:rPr>
          <w:rStyle w:val="FontStyle18"/>
          <w:sz w:val="24"/>
          <w:szCs w:val="28"/>
        </w:rPr>
        <w:t xml:space="preserve">Планируемые результаты: </w:t>
      </w:r>
      <w:r w:rsidRPr="000923D9">
        <w:rPr>
          <w:rStyle w:val="FontStyle24"/>
          <w:sz w:val="24"/>
          <w:szCs w:val="28"/>
        </w:rPr>
        <w:t xml:space="preserve">понимание главной функции языка как средства общения; знание термина </w:t>
      </w:r>
      <w:r w:rsidRPr="000923D9">
        <w:rPr>
          <w:rStyle w:val="FontStyle25"/>
          <w:sz w:val="24"/>
          <w:szCs w:val="28"/>
        </w:rPr>
        <w:t xml:space="preserve">ситуация общения, </w:t>
      </w:r>
      <w:r w:rsidRPr="000923D9">
        <w:rPr>
          <w:rStyle w:val="FontStyle24"/>
          <w:sz w:val="24"/>
          <w:szCs w:val="28"/>
        </w:rPr>
        <w:t>ком</w:t>
      </w:r>
      <w:r w:rsidRPr="000923D9">
        <w:rPr>
          <w:rStyle w:val="FontStyle24"/>
          <w:sz w:val="24"/>
          <w:szCs w:val="28"/>
        </w:rPr>
        <w:softHyphen/>
        <w:t>понентов ситуации общения; умения самостоятельно выделять и формулировать познавательную цель, объяснять языковые яв</w:t>
      </w:r>
      <w:r w:rsidRPr="000923D9">
        <w:rPr>
          <w:rStyle w:val="FontStyle24"/>
          <w:sz w:val="24"/>
          <w:szCs w:val="28"/>
        </w:rPr>
        <w:softHyphen/>
        <w:t>ления, работать в группах.</w:t>
      </w:r>
    </w:p>
    <w:p w:rsidR="00695FD5" w:rsidRPr="000923D9" w:rsidRDefault="00695FD5" w:rsidP="00695FD5">
      <w:pPr>
        <w:pStyle w:val="a3"/>
        <w:rPr>
          <w:rStyle w:val="FontStyle19"/>
          <w:sz w:val="24"/>
          <w:szCs w:val="28"/>
        </w:rPr>
      </w:pPr>
      <w:r w:rsidRPr="000923D9">
        <w:rPr>
          <w:rStyle w:val="FontStyle19"/>
          <w:sz w:val="24"/>
          <w:szCs w:val="28"/>
        </w:rPr>
        <w:t>Ход урока</w:t>
      </w:r>
    </w:p>
    <w:p w:rsidR="00695FD5" w:rsidRPr="000923D9" w:rsidRDefault="00695FD5" w:rsidP="00695FD5">
      <w:pPr>
        <w:pStyle w:val="a3"/>
        <w:rPr>
          <w:rStyle w:val="FontStyle20"/>
          <w:sz w:val="24"/>
          <w:szCs w:val="28"/>
        </w:rPr>
      </w:pPr>
      <w:r w:rsidRPr="000923D9">
        <w:rPr>
          <w:rStyle w:val="FontStyle20"/>
          <w:sz w:val="24"/>
          <w:szCs w:val="28"/>
        </w:rPr>
        <w:t>Организационный момент</w:t>
      </w:r>
    </w:p>
    <w:p w:rsidR="00695FD5" w:rsidRPr="000923D9" w:rsidRDefault="00695FD5" w:rsidP="00695FD5">
      <w:pPr>
        <w:pStyle w:val="a3"/>
        <w:rPr>
          <w:rFonts w:ascii="Times New Roman" w:hAnsi="Times New Roman" w:cs="Times New Roman"/>
          <w:szCs w:val="28"/>
        </w:rPr>
      </w:pPr>
      <w:r w:rsidRPr="000923D9">
        <w:rPr>
          <w:rStyle w:val="FontStyle20"/>
          <w:sz w:val="24"/>
          <w:szCs w:val="28"/>
        </w:rPr>
        <w:t>Проверка домашнего задания</w:t>
      </w:r>
    </w:p>
    <w:p w:rsidR="00695FD5" w:rsidRPr="000923D9" w:rsidRDefault="00695FD5" w:rsidP="00695FD5">
      <w:pPr>
        <w:pStyle w:val="a3"/>
        <w:rPr>
          <w:rStyle w:val="FontStyle21"/>
          <w:spacing w:val="30"/>
          <w:sz w:val="24"/>
          <w:szCs w:val="28"/>
        </w:rPr>
      </w:pPr>
      <w:r w:rsidRPr="000923D9">
        <w:rPr>
          <w:rStyle w:val="FontStyle24"/>
          <w:sz w:val="24"/>
          <w:szCs w:val="28"/>
        </w:rPr>
        <w:t>Упр. 2 — выборочная диктовка предложений.</w:t>
      </w:r>
    </w:p>
    <w:p w:rsidR="00695FD5" w:rsidRPr="000923D9" w:rsidRDefault="00695FD5" w:rsidP="00695FD5">
      <w:pPr>
        <w:pStyle w:val="a3"/>
        <w:rPr>
          <w:rStyle w:val="FontStyle21"/>
          <w:sz w:val="24"/>
          <w:szCs w:val="28"/>
          <w:lang w:eastAsia="en-US"/>
        </w:rPr>
      </w:pPr>
      <w:r w:rsidRPr="000923D9">
        <w:rPr>
          <w:rStyle w:val="FontStyle24"/>
          <w:sz w:val="24"/>
          <w:szCs w:val="28"/>
        </w:rPr>
        <w:t>Упр. 3 — чтение и анализ рассуждений</w:t>
      </w:r>
      <w:r w:rsidRPr="000923D9">
        <w:rPr>
          <w:rStyle w:val="FontStyle21"/>
          <w:sz w:val="24"/>
          <w:szCs w:val="28"/>
          <w:lang w:eastAsia="en-US"/>
        </w:rPr>
        <w:t xml:space="preserve"> </w:t>
      </w:r>
      <w:r w:rsidRPr="000923D9">
        <w:rPr>
          <w:rStyle w:val="FontStyle21"/>
          <w:sz w:val="24"/>
          <w:szCs w:val="28"/>
          <w:lang w:val="en-US" w:eastAsia="en-US"/>
        </w:rPr>
        <w:t>III</w:t>
      </w:r>
      <w:r w:rsidRPr="000923D9">
        <w:rPr>
          <w:rStyle w:val="FontStyle21"/>
          <w:sz w:val="24"/>
          <w:szCs w:val="28"/>
          <w:lang w:eastAsia="en-US"/>
        </w:rPr>
        <w:t>.</w:t>
      </w:r>
      <w:r w:rsidRPr="000923D9">
        <w:rPr>
          <w:rStyle w:val="FontStyle21"/>
          <w:sz w:val="24"/>
          <w:szCs w:val="28"/>
          <w:lang w:eastAsia="en-US"/>
        </w:rPr>
        <w:tab/>
        <w:t>Самоопределение к деятельности</w:t>
      </w:r>
    </w:p>
    <w:p w:rsidR="00695FD5" w:rsidRPr="000923D9" w:rsidRDefault="00695FD5" w:rsidP="00695FD5">
      <w:pPr>
        <w:pStyle w:val="a3"/>
        <w:rPr>
          <w:rStyle w:val="FontStyle25"/>
          <w:i w:val="0"/>
          <w:sz w:val="24"/>
          <w:szCs w:val="28"/>
        </w:rPr>
      </w:pPr>
      <w:r w:rsidRPr="000923D9">
        <w:rPr>
          <w:rStyle w:val="FontStyle25"/>
          <w:sz w:val="24"/>
          <w:szCs w:val="28"/>
        </w:rPr>
        <w:t xml:space="preserve">Что такое общение? </w:t>
      </w:r>
      <w:proofErr w:type="gramStart"/>
      <w:r w:rsidRPr="000923D9">
        <w:rPr>
          <w:rStyle w:val="FontStyle26"/>
          <w:sz w:val="24"/>
          <w:szCs w:val="28"/>
        </w:rPr>
        <w:t>(Само слово подсказывает, что при общении люди находят общее между собой: общие темы для обсуждения, общие интересы, общий язык.</w:t>
      </w:r>
      <w:proofErr w:type="gramEnd"/>
      <w:r w:rsidRPr="000923D9">
        <w:rPr>
          <w:rStyle w:val="FontStyle26"/>
          <w:sz w:val="24"/>
          <w:szCs w:val="28"/>
        </w:rPr>
        <w:t xml:space="preserve"> </w:t>
      </w:r>
      <w:proofErr w:type="gramStart"/>
      <w:r w:rsidRPr="000923D9">
        <w:rPr>
          <w:rStyle w:val="FontStyle26"/>
          <w:sz w:val="24"/>
          <w:szCs w:val="28"/>
        </w:rPr>
        <w:t>Люди взаимодей</w:t>
      </w:r>
      <w:r w:rsidRPr="000923D9">
        <w:rPr>
          <w:rStyle w:val="FontStyle26"/>
          <w:sz w:val="24"/>
          <w:szCs w:val="28"/>
        </w:rPr>
        <w:softHyphen/>
        <w:t>ствуют, обмениваются информацией, делятся мыслями, пе</w:t>
      </w:r>
      <w:r w:rsidRPr="000923D9">
        <w:rPr>
          <w:rStyle w:val="FontStyle26"/>
          <w:sz w:val="24"/>
          <w:szCs w:val="28"/>
        </w:rPr>
        <w:softHyphen/>
        <w:t>реживаниями, спорят.)</w:t>
      </w:r>
      <w:proofErr w:type="gramEnd"/>
    </w:p>
    <w:p w:rsidR="00695FD5" w:rsidRPr="000923D9" w:rsidRDefault="00695FD5" w:rsidP="00695FD5">
      <w:pPr>
        <w:pStyle w:val="a3"/>
        <w:rPr>
          <w:rStyle w:val="FontStyle25"/>
          <w:i w:val="0"/>
          <w:sz w:val="24"/>
          <w:szCs w:val="28"/>
        </w:rPr>
      </w:pPr>
      <w:r w:rsidRPr="000923D9">
        <w:rPr>
          <w:rStyle w:val="FontStyle25"/>
          <w:sz w:val="24"/>
          <w:szCs w:val="28"/>
        </w:rPr>
        <w:t>Можно ли общаться, не разговаривая? Какими способами?</w:t>
      </w:r>
    </w:p>
    <w:p w:rsidR="00695FD5" w:rsidRPr="000923D9" w:rsidRDefault="00695FD5" w:rsidP="00695FD5">
      <w:pPr>
        <w:pStyle w:val="a3"/>
        <w:rPr>
          <w:rStyle w:val="FontStyle25"/>
          <w:i w:val="0"/>
          <w:sz w:val="24"/>
          <w:szCs w:val="28"/>
        </w:rPr>
      </w:pPr>
      <w:r w:rsidRPr="000923D9">
        <w:rPr>
          <w:rStyle w:val="FontStyle25"/>
          <w:sz w:val="24"/>
          <w:szCs w:val="28"/>
        </w:rPr>
        <w:t>Какие формы речи вам известны?</w:t>
      </w:r>
    </w:p>
    <w:p w:rsidR="00695FD5" w:rsidRPr="000923D9" w:rsidRDefault="00695FD5" w:rsidP="00695FD5">
      <w:pPr>
        <w:pStyle w:val="a3"/>
        <w:rPr>
          <w:rStyle w:val="FontStyle25"/>
          <w:i w:val="0"/>
          <w:sz w:val="24"/>
          <w:szCs w:val="28"/>
        </w:rPr>
      </w:pPr>
      <w:r w:rsidRPr="000923D9">
        <w:rPr>
          <w:rStyle w:val="FontStyle25"/>
          <w:sz w:val="24"/>
          <w:szCs w:val="28"/>
        </w:rPr>
        <w:t xml:space="preserve">Как мы общаемся друг с другом? Что, кроме слов, важно учитывать при общении? </w:t>
      </w:r>
      <w:proofErr w:type="gramStart"/>
      <w:r w:rsidRPr="000923D9">
        <w:rPr>
          <w:rStyle w:val="FontStyle26"/>
          <w:sz w:val="24"/>
          <w:szCs w:val="28"/>
        </w:rPr>
        <w:t>(Люди общаются, прежде всего, с помощью речи.</w:t>
      </w:r>
      <w:proofErr w:type="gramEnd"/>
      <w:r w:rsidRPr="000923D9">
        <w:rPr>
          <w:rStyle w:val="FontStyle26"/>
          <w:sz w:val="24"/>
          <w:szCs w:val="28"/>
        </w:rPr>
        <w:t xml:space="preserve"> </w:t>
      </w:r>
      <w:proofErr w:type="gramStart"/>
      <w:r w:rsidRPr="000923D9">
        <w:rPr>
          <w:rStyle w:val="FontStyle26"/>
          <w:sz w:val="24"/>
          <w:szCs w:val="28"/>
        </w:rPr>
        <w:t>При общении очень важны не только слова, но и интонация, мимика, взгляды, жесты.)</w:t>
      </w:r>
      <w:proofErr w:type="gramEnd"/>
    </w:p>
    <w:p w:rsidR="00695FD5" w:rsidRPr="000923D9" w:rsidRDefault="00695FD5" w:rsidP="00695FD5">
      <w:pPr>
        <w:pStyle w:val="a3"/>
        <w:rPr>
          <w:rStyle w:val="FontStyle25"/>
          <w:i w:val="0"/>
          <w:sz w:val="24"/>
          <w:szCs w:val="28"/>
        </w:rPr>
      </w:pPr>
      <w:r w:rsidRPr="000923D9">
        <w:rPr>
          <w:rStyle w:val="FontStyle25"/>
          <w:sz w:val="24"/>
          <w:szCs w:val="28"/>
        </w:rPr>
        <w:t>Может ли человек жить без общения с другими людьми?</w:t>
      </w:r>
    </w:p>
    <w:p w:rsidR="00695FD5" w:rsidRPr="000923D9" w:rsidRDefault="00695FD5" w:rsidP="00695FD5">
      <w:pPr>
        <w:pStyle w:val="a3"/>
        <w:rPr>
          <w:rStyle w:val="FontStyle25"/>
          <w:i w:val="0"/>
          <w:sz w:val="24"/>
          <w:szCs w:val="28"/>
        </w:rPr>
      </w:pPr>
      <w:r w:rsidRPr="000923D9">
        <w:rPr>
          <w:rStyle w:val="FontStyle25"/>
          <w:sz w:val="24"/>
          <w:szCs w:val="28"/>
        </w:rPr>
        <w:t>От чего зависит наше общение друг с другом?</w:t>
      </w:r>
    </w:p>
    <w:p w:rsidR="00695FD5" w:rsidRPr="000923D9" w:rsidRDefault="00695FD5" w:rsidP="00695FD5">
      <w:pPr>
        <w:pStyle w:val="a3"/>
        <w:rPr>
          <w:rStyle w:val="FontStyle25"/>
          <w:i w:val="0"/>
          <w:sz w:val="24"/>
          <w:szCs w:val="28"/>
        </w:rPr>
      </w:pPr>
      <w:r w:rsidRPr="000923D9">
        <w:rPr>
          <w:rStyle w:val="FontStyle25"/>
          <w:sz w:val="24"/>
          <w:szCs w:val="28"/>
        </w:rPr>
        <w:t>Люди передают друг другу мысли, знания, чувства с помощью языка. То есть язык — это средство передачи информации, сред</w:t>
      </w:r>
      <w:r w:rsidRPr="000923D9">
        <w:rPr>
          <w:rStyle w:val="FontStyle25"/>
          <w:sz w:val="24"/>
          <w:szCs w:val="28"/>
        </w:rPr>
        <w:softHyphen/>
        <w:t>ство общения между людьми с помощью слов, речи. Речь - это язык в действии, конкретное применение, использование языка.</w:t>
      </w:r>
    </w:p>
    <w:p w:rsidR="00695FD5" w:rsidRPr="000923D9" w:rsidRDefault="00695FD5" w:rsidP="00695FD5">
      <w:pPr>
        <w:pStyle w:val="a3"/>
        <w:rPr>
          <w:rStyle w:val="FontStyle25"/>
          <w:i w:val="0"/>
          <w:sz w:val="24"/>
          <w:szCs w:val="28"/>
        </w:rPr>
      </w:pPr>
      <w:r w:rsidRPr="000923D9">
        <w:rPr>
          <w:rStyle w:val="FontStyle25"/>
          <w:sz w:val="24"/>
          <w:szCs w:val="28"/>
        </w:rPr>
        <w:t>Есть разные способы общения: язык взглядов, жестов, мими</w:t>
      </w:r>
      <w:r w:rsidRPr="000923D9">
        <w:rPr>
          <w:rStyle w:val="FontStyle25"/>
          <w:sz w:val="24"/>
          <w:szCs w:val="28"/>
        </w:rPr>
        <w:softHyphen/>
        <w:t>ки, язык музыки, танца, язык цветов. Но лишь язык словесный универсален, с его помощью можно общаться даже на расстоя</w:t>
      </w:r>
      <w:r w:rsidRPr="000923D9">
        <w:rPr>
          <w:rStyle w:val="FontStyle25"/>
          <w:sz w:val="24"/>
          <w:szCs w:val="28"/>
        </w:rPr>
        <w:softHyphen/>
        <w:t>нии, например по телефону, с помощью письменных сообщений, с помощью книг.</w:t>
      </w:r>
    </w:p>
    <w:p w:rsidR="00695FD5" w:rsidRPr="000923D9" w:rsidRDefault="00695FD5" w:rsidP="00695FD5">
      <w:pPr>
        <w:pStyle w:val="a3"/>
        <w:rPr>
          <w:rStyle w:val="FontStyle26"/>
          <w:b w:val="0"/>
          <w:i w:val="0"/>
          <w:sz w:val="24"/>
          <w:szCs w:val="28"/>
        </w:rPr>
      </w:pPr>
      <w:r w:rsidRPr="000923D9">
        <w:rPr>
          <w:rStyle w:val="FontStyle25"/>
          <w:sz w:val="24"/>
          <w:szCs w:val="28"/>
        </w:rPr>
        <w:t>—</w:t>
      </w:r>
      <w:r w:rsidRPr="000923D9">
        <w:rPr>
          <w:rStyle w:val="FontStyle25"/>
          <w:sz w:val="24"/>
          <w:szCs w:val="28"/>
        </w:rPr>
        <w:tab/>
        <w:t xml:space="preserve">Сформулируйте тему урока. </w:t>
      </w:r>
      <w:r w:rsidRPr="000923D9">
        <w:rPr>
          <w:rStyle w:val="FontStyle26"/>
          <w:sz w:val="24"/>
          <w:szCs w:val="28"/>
        </w:rPr>
        <w:t>(Язык - важнейшее средство общения.)</w:t>
      </w:r>
    </w:p>
    <w:p w:rsidR="00695FD5" w:rsidRPr="000923D9" w:rsidRDefault="00695FD5" w:rsidP="00695FD5">
      <w:pPr>
        <w:pStyle w:val="a3"/>
        <w:rPr>
          <w:rStyle w:val="FontStyle21"/>
          <w:sz w:val="24"/>
          <w:szCs w:val="28"/>
        </w:rPr>
      </w:pPr>
      <w:r w:rsidRPr="000923D9">
        <w:rPr>
          <w:rStyle w:val="FontStyle21"/>
          <w:sz w:val="24"/>
          <w:szCs w:val="28"/>
        </w:rPr>
        <w:t>IV.</w:t>
      </w:r>
      <w:r w:rsidRPr="000923D9">
        <w:rPr>
          <w:rStyle w:val="FontStyle21"/>
          <w:sz w:val="24"/>
          <w:szCs w:val="28"/>
        </w:rPr>
        <w:tab/>
        <w:t>Работа по теме урока</w:t>
      </w:r>
    </w:p>
    <w:p w:rsidR="00695FD5" w:rsidRPr="000923D9" w:rsidRDefault="00695FD5" w:rsidP="00695FD5">
      <w:pPr>
        <w:pStyle w:val="a3"/>
        <w:rPr>
          <w:rStyle w:val="FontStyle22"/>
          <w:i w:val="0"/>
          <w:sz w:val="24"/>
          <w:szCs w:val="28"/>
        </w:rPr>
      </w:pPr>
      <w:r w:rsidRPr="000923D9">
        <w:rPr>
          <w:rStyle w:val="FontStyle22"/>
          <w:sz w:val="24"/>
          <w:szCs w:val="28"/>
        </w:rPr>
        <w:t>Работа по учебнику</w:t>
      </w:r>
    </w:p>
    <w:p w:rsidR="00695FD5" w:rsidRPr="000923D9" w:rsidRDefault="00695FD5" w:rsidP="00695FD5">
      <w:pPr>
        <w:pStyle w:val="a3"/>
        <w:rPr>
          <w:rStyle w:val="FontStyle25"/>
          <w:i w:val="0"/>
          <w:sz w:val="24"/>
          <w:szCs w:val="28"/>
        </w:rPr>
      </w:pPr>
      <w:r w:rsidRPr="000923D9">
        <w:rPr>
          <w:rStyle w:val="FontStyle25"/>
          <w:sz w:val="24"/>
          <w:szCs w:val="28"/>
        </w:rPr>
        <w:t>Чтение диалога и теоретического материала (с. 5, 6).</w:t>
      </w:r>
    </w:p>
    <w:p w:rsidR="00695FD5" w:rsidRPr="000923D9" w:rsidRDefault="00695FD5" w:rsidP="00695FD5">
      <w:pPr>
        <w:pStyle w:val="a3"/>
        <w:rPr>
          <w:rStyle w:val="FontStyle25"/>
          <w:i w:val="0"/>
          <w:sz w:val="24"/>
          <w:szCs w:val="28"/>
        </w:rPr>
      </w:pPr>
      <w:r w:rsidRPr="000923D9">
        <w:rPr>
          <w:rStyle w:val="FontStyle25"/>
          <w:sz w:val="24"/>
          <w:szCs w:val="28"/>
        </w:rPr>
        <w:t>Упр. 4, 5 — устное выполнение.</w:t>
      </w:r>
    </w:p>
    <w:p w:rsidR="00695FD5" w:rsidRPr="000923D9" w:rsidRDefault="00695FD5" w:rsidP="00695FD5">
      <w:pPr>
        <w:pStyle w:val="a3"/>
        <w:rPr>
          <w:rStyle w:val="FontStyle25"/>
          <w:i w:val="0"/>
          <w:sz w:val="24"/>
          <w:szCs w:val="28"/>
        </w:rPr>
      </w:pPr>
      <w:r w:rsidRPr="000923D9">
        <w:rPr>
          <w:rStyle w:val="FontStyle25"/>
          <w:sz w:val="24"/>
          <w:szCs w:val="28"/>
        </w:rPr>
        <w:t>3.</w:t>
      </w:r>
      <w:r w:rsidRPr="000923D9">
        <w:rPr>
          <w:rStyle w:val="FontStyle25"/>
          <w:sz w:val="24"/>
          <w:szCs w:val="28"/>
        </w:rPr>
        <w:tab/>
        <w:t>Чтение диалога (с. 7, 8), беседа по прочитанному, комме</w:t>
      </w:r>
      <w:proofErr w:type="gramStart"/>
      <w:r w:rsidRPr="000923D9">
        <w:rPr>
          <w:rStyle w:val="FontStyle25"/>
          <w:sz w:val="24"/>
          <w:szCs w:val="28"/>
        </w:rPr>
        <w:t>н-</w:t>
      </w:r>
      <w:proofErr w:type="gramEnd"/>
      <w:r w:rsidRPr="000923D9">
        <w:rPr>
          <w:rStyle w:val="FontStyle25"/>
          <w:sz w:val="24"/>
          <w:szCs w:val="28"/>
        </w:rPr>
        <w:br/>
        <w:t>тарии учителя.</w:t>
      </w:r>
    </w:p>
    <w:p w:rsidR="00695FD5" w:rsidRPr="000923D9" w:rsidRDefault="00695FD5" w:rsidP="00695FD5">
      <w:pPr>
        <w:pStyle w:val="a3"/>
        <w:rPr>
          <w:rStyle w:val="FontStyle25"/>
          <w:i w:val="0"/>
          <w:sz w:val="24"/>
          <w:szCs w:val="28"/>
        </w:rPr>
      </w:pPr>
      <w:r w:rsidRPr="000923D9">
        <w:rPr>
          <w:rStyle w:val="FontStyle25"/>
          <w:sz w:val="24"/>
          <w:szCs w:val="28"/>
        </w:rPr>
        <w:t>—</w:t>
      </w:r>
      <w:r w:rsidRPr="000923D9">
        <w:rPr>
          <w:rStyle w:val="FontStyle25"/>
          <w:sz w:val="24"/>
          <w:szCs w:val="28"/>
        </w:rPr>
        <w:tab/>
        <w:t>Что такое ситуация общения? (Обсуждение.)</w:t>
      </w:r>
    </w:p>
    <w:p w:rsidR="00695FD5" w:rsidRPr="000923D9" w:rsidRDefault="00695FD5" w:rsidP="00695FD5">
      <w:pPr>
        <w:pStyle w:val="a3"/>
        <w:rPr>
          <w:rStyle w:val="FontStyle25"/>
          <w:i w:val="0"/>
          <w:sz w:val="24"/>
          <w:szCs w:val="28"/>
        </w:rPr>
      </w:pPr>
      <w:r w:rsidRPr="000923D9">
        <w:rPr>
          <w:rStyle w:val="FontStyle25"/>
          <w:sz w:val="24"/>
          <w:szCs w:val="28"/>
        </w:rPr>
        <w:t>Ситуация общения - те обстоятельства, при которых проис</w:t>
      </w:r>
      <w:r w:rsidRPr="000923D9">
        <w:rPr>
          <w:rStyle w:val="FontStyle25"/>
          <w:sz w:val="24"/>
          <w:szCs w:val="28"/>
        </w:rPr>
        <w:softHyphen/>
        <w:t>ходят общение, взаимодействие, разговор, обмен мнениями и т. д.</w:t>
      </w:r>
    </w:p>
    <w:p w:rsidR="00695FD5" w:rsidRPr="000923D9" w:rsidRDefault="00695FD5" w:rsidP="00695FD5">
      <w:pPr>
        <w:pStyle w:val="a3"/>
        <w:rPr>
          <w:rStyle w:val="FontStyle25"/>
          <w:i w:val="0"/>
          <w:sz w:val="24"/>
          <w:szCs w:val="28"/>
        </w:rPr>
      </w:pPr>
      <w:r w:rsidRPr="000923D9">
        <w:rPr>
          <w:rStyle w:val="FontStyle25"/>
          <w:sz w:val="24"/>
          <w:szCs w:val="28"/>
        </w:rPr>
        <w:t>4.</w:t>
      </w:r>
      <w:r w:rsidRPr="000923D9">
        <w:rPr>
          <w:rStyle w:val="FontStyle25"/>
          <w:sz w:val="24"/>
          <w:szCs w:val="28"/>
        </w:rPr>
        <w:tab/>
        <w:t>Упр. 7 — работа со схемой по вопросам учебника.</w:t>
      </w:r>
    </w:p>
    <w:p w:rsidR="00695FD5" w:rsidRPr="000923D9" w:rsidRDefault="00695FD5" w:rsidP="00695FD5">
      <w:pPr>
        <w:pStyle w:val="a3"/>
        <w:rPr>
          <w:rStyle w:val="FontStyle25"/>
          <w:i w:val="0"/>
          <w:sz w:val="24"/>
          <w:szCs w:val="28"/>
        </w:rPr>
      </w:pPr>
      <w:r w:rsidRPr="000923D9">
        <w:rPr>
          <w:rStyle w:val="FontStyle25"/>
          <w:sz w:val="24"/>
          <w:szCs w:val="28"/>
        </w:rPr>
        <w:t>5.</w:t>
      </w:r>
      <w:r w:rsidRPr="000923D9">
        <w:rPr>
          <w:rStyle w:val="FontStyle25"/>
          <w:sz w:val="24"/>
          <w:szCs w:val="28"/>
        </w:rPr>
        <w:tab/>
        <w:t>Упр. 8, 9, 11 - подготовка к выразительному чтению, о</w:t>
      </w:r>
      <w:proofErr w:type="gramStart"/>
      <w:r w:rsidRPr="000923D9">
        <w:rPr>
          <w:rStyle w:val="FontStyle25"/>
          <w:sz w:val="24"/>
          <w:szCs w:val="28"/>
        </w:rPr>
        <w:t>б-</w:t>
      </w:r>
      <w:proofErr w:type="gramEnd"/>
      <w:r w:rsidRPr="000923D9">
        <w:rPr>
          <w:rStyle w:val="FontStyle25"/>
          <w:sz w:val="24"/>
          <w:szCs w:val="28"/>
        </w:rPr>
        <w:br/>
        <w:t>суждение вопросов в группах, далее коллективное обсуждение</w:t>
      </w:r>
      <w:r w:rsidRPr="000923D9">
        <w:rPr>
          <w:rStyle w:val="FontStyle25"/>
          <w:sz w:val="24"/>
          <w:szCs w:val="28"/>
        </w:rPr>
        <w:br/>
        <w:t>каждого задания.</w:t>
      </w:r>
    </w:p>
    <w:p w:rsidR="00695FD5" w:rsidRPr="000923D9" w:rsidRDefault="00695FD5" w:rsidP="00695FD5">
      <w:pPr>
        <w:pStyle w:val="a3"/>
        <w:rPr>
          <w:rStyle w:val="FontStyle21"/>
          <w:sz w:val="24"/>
          <w:szCs w:val="28"/>
        </w:rPr>
      </w:pPr>
      <w:r w:rsidRPr="000923D9">
        <w:rPr>
          <w:rStyle w:val="FontStyle21"/>
          <w:sz w:val="24"/>
          <w:szCs w:val="28"/>
        </w:rPr>
        <w:t>V.</w:t>
      </w:r>
      <w:r w:rsidRPr="000923D9">
        <w:rPr>
          <w:rStyle w:val="FontStyle21"/>
          <w:sz w:val="24"/>
          <w:szCs w:val="28"/>
        </w:rPr>
        <w:tab/>
        <w:t>Закрепление изученного материала</w:t>
      </w:r>
    </w:p>
    <w:p w:rsidR="00695FD5" w:rsidRPr="000923D9" w:rsidRDefault="00695FD5" w:rsidP="00695FD5">
      <w:pPr>
        <w:pStyle w:val="a3"/>
        <w:rPr>
          <w:rStyle w:val="FontStyle22"/>
          <w:i w:val="0"/>
          <w:sz w:val="24"/>
          <w:szCs w:val="28"/>
        </w:rPr>
      </w:pPr>
      <w:r w:rsidRPr="000923D9">
        <w:rPr>
          <w:rStyle w:val="FontStyle21"/>
          <w:sz w:val="24"/>
          <w:szCs w:val="28"/>
        </w:rPr>
        <w:t xml:space="preserve">1. </w:t>
      </w:r>
      <w:r w:rsidRPr="000923D9">
        <w:rPr>
          <w:rStyle w:val="FontStyle22"/>
          <w:sz w:val="24"/>
          <w:szCs w:val="28"/>
        </w:rPr>
        <w:t>Беседа</w:t>
      </w:r>
    </w:p>
    <w:p w:rsidR="00695FD5" w:rsidRPr="000923D9" w:rsidRDefault="00695FD5" w:rsidP="00695FD5">
      <w:pPr>
        <w:pStyle w:val="a3"/>
        <w:rPr>
          <w:rStyle w:val="FontStyle25"/>
          <w:i w:val="0"/>
          <w:sz w:val="24"/>
          <w:szCs w:val="28"/>
        </w:rPr>
      </w:pPr>
      <w:r w:rsidRPr="000923D9">
        <w:rPr>
          <w:rStyle w:val="FontStyle25"/>
          <w:sz w:val="24"/>
          <w:szCs w:val="28"/>
        </w:rPr>
        <w:t>—</w:t>
      </w:r>
      <w:r w:rsidRPr="000923D9">
        <w:rPr>
          <w:rStyle w:val="FontStyle25"/>
          <w:sz w:val="24"/>
          <w:szCs w:val="28"/>
        </w:rPr>
        <w:tab/>
        <w:t>Чем различаются язык и речь?</w:t>
      </w:r>
    </w:p>
    <w:p w:rsidR="00695FD5" w:rsidRPr="000923D9" w:rsidRDefault="00695FD5" w:rsidP="00695FD5">
      <w:pPr>
        <w:pStyle w:val="a3"/>
        <w:rPr>
          <w:rStyle w:val="FontStyle25"/>
          <w:i w:val="0"/>
          <w:sz w:val="24"/>
          <w:szCs w:val="28"/>
        </w:rPr>
      </w:pPr>
      <w:r w:rsidRPr="000923D9">
        <w:rPr>
          <w:rStyle w:val="FontStyle25"/>
          <w:sz w:val="24"/>
          <w:szCs w:val="28"/>
        </w:rPr>
        <w:t>Что общего у устного и письменного общения и чем они различаются?</w:t>
      </w:r>
    </w:p>
    <w:p w:rsidR="00695FD5" w:rsidRPr="000923D9" w:rsidRDefault="00695FD5" w:rsidP="00695FD5">
      <w:pPr>
        <w:pStyle w:val="a3"/>
        <w:rPr>
          <w:rStyle w:val="FontStyle25"/>
          <w:i w:val="0"/>
          <w:sz w:val="24"/>
          <w:szCs w:val="28"/>
        </w:rPr>
      </w:pPr>
      <w:r w:rsidRPr="000923D9">
        <w:rPr>
          <w:rStyle w:val="FontStyle25"/>
          <w:sz w:val="24"/>
          <w:szCs w:val="28"/>
        </w:rPr>
        <w:t>Назовите компоненты речевой ситуации.</w:t>
      </w:r>
    </w:p>
    <w:p w:rsidR="00695FD5" w:rsidRPr="000923D9" w:rsidRDefault="00695FD5" w:rsidP="00695FD5">
      <w:pPr>
        <w:pStyle w:val="a3"/>
        <w:rPr>
          <w:rStyle w:val="FontStyle22"/>
          <w:i w:val="0"/>
          <w:sz w:val="24"/>
          <w:szCs w:val="28"/>
        </w:rPr>
      </w:pPr>
      <w:r w:rsidRPr="000923D9">
        <w:rPr>
          <w:rStyle w:val="FontStyle22"/>
          <w:sz w:val="24"/>
          <w:szCs w:val="28"/>
        </w:rPr>
        <w:t>2. Работа по учебнику</w:t>
      </w:r>
    </w:p>
    <w:p w:rsidR="00695FD5" w:rsidRPr="000923D9" w:rsidRDefault="00695FD5" w:rsidP="00695FD5">
      <w:pPr>
        <w:pStyle w:val="a3"/>
        <w:rPr>
          <w:rStyle w:val="FontStyle25"/>
          <w:i w:val="0"/>
          <w:sz w:val="24"/>
          <w:szCs w:val="28"/>
        </w:rPr>
      </w:pPr>
      <w:r w:rsidRPr="000923D9">
        <w:rPr>
          <w:rStyle w:val="FontStyle25"/>
          <w:sz w:val="24"/>
          <w:szCs w:val="28"/>
        </w:rPr>
        <w:t>1.</w:t>
      </w:r>
      <w:r w:rsidRPr="000923D9">
        <w:rPr>
          <w:rStyle w:val="FontStyle25"/>
          <w:sz w:val="24"/>
          <w:szCs w:val="28"/>
        </w:rPr>
        <w:tab/>
        <w:t>Упр. 12 — коллективное выполнение.</w:t>
      </w:r>
    </w:p>
    <w:p w:rsidR="00695FD5" w:rsidRPr="000923D9" w:rsidRDefault="00695FD5" w:rsidP="00695FD5">
      <w:pPr>
        <w:pStyle w:val="a3"/>
        <w:rPr>
          <w:rStyle w:val="FontStyle25"/>
          <w:i w:val="0"/>
          <w:sz w:val="24"/>
          <w:szCs w:val="28"/>
        </w:rPr>
      </w:pPr>
      <w:r w:rsidRPr="000923D9">
        <w:rPr>
          <w:rStyle w:val="FontStyle25"/>
          <w:sz w:val="24"/>
          <w:szCs w:val="28"/>
        </w:rPr>
        <w:t>2.</w:t>
      </w:r>
      <w:r w:rsidRPr="000923D9">
        <w:rPr>
          <w:rStyle w:val="FontStyle25"/>
          <w:sz w:val="24"/>
          <w:szCs w:val="28"/>
        </w:rPr>
        <w:tab/>
        <w:t>Упр. 10, 13 — коллективное обсуждение, подготовка к в</w:t>
      </w:r>
      <w:proofErr w:type="gramStart"/>
      <w:r w:rsidRPr="000923D9">
        <w:rPr>
          <w:rStyle w:val="FontStyle25"/>
          <w:sz w:val="24"/>
          <w:szCs w:val="28"/>
        </w:rPr>
        <w:t>ы-</w:t>
      </w:r>
      <w:proofErr w:type="gramEnd"/>
      <w:r w:rsidRPr="000923D9">
        <w:rPr>
          <w:rStyle w:val="FontStyle25"/>
          <w:sz w:val="24"/>
          <w:szCs w:val="28"/>
        </w:rPr>
        <w:br/>
        <w:t>полнению домашнего задания.</w:t>
      </w:r>
    </w:p>
    <w:p w:rsidR="00695FD5" w:rsidRPr="000923D9" w:rsidRDefault="00695FD5" w:rsidP="00695FD5">
      <w:pPr>
        <w:pStyle w:val="a3"/>
        <w:rPr>
          <w:rStyle w:val="FontStyle21"/>
          <w:sz w:val="24"/>
          <w:szCs w:val="28"/>
        </w:rPr>
      </w:pPr>
      <w:r w:rsidRPr="000923D9">
        <w:rPr>
          <w:rStyle w:val="FontStyle21"/>
          <w:sz w:val="24"/>
          <w:szCs w:val="28"/>
        </w:rPr>
        <w:t>VI. Подведение итогов урока</w:t>
      </w:r>
      <w:proofErr w:type="gramStart"/>
      <w:r w:rsidRPr="000923D9">
        <w:rPr>
          <w:rStyle w:val="FontStyle25"/>
          <w:sz w:val="24"/>
          <w:szCs w:val="28"/>
        </w:rPr>
        <w:t xml:space="preserve"> К</w:t>
      </w:r>
      <w:proofErr w:type="gramEnd"/>
      <w:r w:rsidRPr="000923D9">
        <w:rPr>
          <w:rStyle w:val="FontStyle25"/>
          <w:sz w:val="24"/>
          <w:szCs w:val="28"/>
        </w:rPr>
        <w:t>акое значение имеет язык в жизни человека? Что нового вы узнали об общении?</w:t>
      </w:r>
      <w:r w:rsidRPr="000923D9">
        <w:rPr>
          <w:rStyle w:val="FontStyle21"/>
          <w:sz w:val="24"/>
          <w:szCs w:val="28"/>
        </w:rPr>
        <w:t xml:space="preserve"> Домашнее задание</w:t>
      </w:r>
      <w:r w:rsidRPr="000923D9">
        <w:rPr>
          <w:rStyle w:val="FontStyle25"/>
          <w:sz w:val="24"/>
          <w:szCs w:val="28"/>
        </w:rPr>
        <w:t xml:space="preserve"> Учебник: § 2, 3, упр. 10, 13 (по выбору).</w:t>
      </w:r>
    </w:p>
    <w:p w:rsidR="00695FD5" w:rsidRPr="000923D9" w:rsidRDefault="00695FD5" w:rsidP="00695FD5">
      <w:pPr>
        <w:pStyle w:val="a3"/>
        <w:rPr>
          <w:rFonts w:ascii="Times New Roman" w:hAnsi="Times New Roman" w:cs="Times New Roman"/>
          <w:iCs/>
          <w:szCs w:val="28"/>
        </w:rPr>
      </w:pPr>
      <w:r w:rsidRPr="000923D9">
        <w:rPr>
          <w:rStyle w:val="FontStyle25"/>
          <w:sz w:val="24"/>
          <w:szCs w:val="28"/>
        </w:rPr>
        <w:t>Работа в группах или парах: создать речевые ситуации, под</w:t>
      </w:r>
      <w:r w:rsidRPr="000923D9">
        <w:rPr>
          <w:rStyle w:val="FontStyle25"/>
          <w:sz w:val="24"/>
          <w:szCs w:val="28"/>
        </w:rPr>
        <w:softHyphen/>
        <w:t>готовить краткие выступления.</w:t>
      </w:r>
    </w:p>
    <w:p w:rsidR="007B748E" w:rsidRPr="00695FD5" w:rsidRDefault="007B748E"/>
    <w:sectPr w:rsidR="007B748E" w:rsidRPr="00695FD5" w:rsidSect="000923D9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95FD5"/>
    <w:rsid w:val="000923D9"/>
    <w:rsid w:val="00695FD5"/>
    <w:rsid w:val="007B748E"/>
    <w:rsid w:val="00976568"/>
    <w:rsid w:val="00976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uiPriority w:val="99"/>
    <w:rsid w:val="00695FD5"/>
    <w:rPr>
      <w:rFonts w:ascii="Times New Roman" w:hAnsi="Times New Roman" w:cs="Times New Roman"/>
      <w:sz w:val="16"/>
      <w:szCs w:val="16"/>
    </w:rPr>
  </w:style>
  <w:style w:type="character" w:customStyle="1" w:styleId="FontStyle18">
    <w:name w:val="Font Style18"/>
    <w:basedOn w:val="a0"/>
    <w:uiPriority w:val="99"/>
    <w:rsid w:val="00695FD5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basedOn w:val="a0"/>
    <w:uiPriority w:val="99"/>
    <w:rsid w:val="00695FD5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a0"/>
    <w:uiPriority w:val="99"/>
    <w:rsid w:val="00695FD5"/>
    <w:rPr>
      <w:rFonts w:ascii="Times New Roman" w:hAnsi="Times New Roman" w:cs="Times New Roman"/>
      <w:sz w:val="16"/>
      <w:szCs w:val="16"/>
    </w:rPr>
  </w:style>
  <w:style w:type="character" w:customStyle="1" w:styleId="FontStyle21">
    <w:name w:val="Font Style21"/>
    <w:basedOn w:val="a0"/>
    <w:uiPriority w:val="99"/>
    <w:rsid w:val="00695FD5"/>
    <w:rPr>
      <w:rFonts w:ascii="Times New Roman" w:hAnsi="Times New Roman" w:cs="Times New Roman"/>
      <w:sz w:val="18"/>
      <w:szCs w:val="18"/>
    </w:rPr>
  </w:style>
  <w:style w:type="character" w:customStyle="1" w:styleId="FontStyle22">
    <w:name w:val="Font Style22"/>
    <w:basedOn w:val="a0"/>
    <w:uiPriority w:val="99"/>
    <w:rsid w:val="00695FD5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basedOn w:val="a0"/>
    <w:uiPriority w:val="99"/>
    <w:rsid w:val="00695FD5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basedOn w:val="a0"/>
    <w:uiPriority w:val="99"/>
    <w:rsid w:val="00695FD5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6">
    <w:name w:val="Font Style26"/>
    <w:basedOn w:val="a0"/>
    <w:uiPriority w:val="99"/>
    <w:rsid w:val="00695FD5"/>
    <w:rPr>
      <w:rFonts w:ascii="Times New Roman" w:hAnsi="Times New Roman" w:cs="Times New Roman"/>
      <w:b/>
      <w:bCs/>
      <w:i/>
      <w:iCs/>
      <w:spacing w:val="-10"/>
      <w:sz w:val="18"/>
      <w:szCs w:val="18"/>
    </w:rPr>
  </w:style>
  <w:style w:type="paragraph" w:styleId="a3">
    <w:name w:val="No Spacing"/>
    <w:uiPriority w:val="1"/>
    <w:qFormat/>
    <w:rsid w:val="00695FD5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Евгения</cp:lastModifiedBy>
  <cp:revision>3</cp:revision>
  <dcterms:created xsi:type="dcterms:W3CDTF">2018-05-07T08:52:00Z</dcterms:created>
  <dcterms:modified xsi:type="dcterms:W3CDTF">2022-09-03T12:22:00Z</dcterms:modified>
</cp:coreProperties>
</file>